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E4A3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383F392D" w14:textId="77777777" w:rsidR="007C3B27" w:rsidRPr="00EA6F0F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6C8145D7" w14:textId="78CD5DDD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</w:t>
      </w:r>
      <w:r w:rsidR="00C7114C">
        <w:rPr>
          <w:rFonts w:asciiTheme="minorHAnsi" w:hAnsiTheme="minorHAnsi" w:cstheme="minorHAnsi"/>
          <w:b/>
          <w:sz w:val="28"/>
        </w:rPr>
        <w:t>1</w:t>
      </w:r>
      <w:r w:rsidR="00C6409D">
        <w:rPr>
          <w:rFonts w:asciiTheme="minorHAnsi" w:hAnsiTheme="minorHAnsi" w:cstheme="minorHAnsi"/>
          <w:b/>
          <w:sz w:val="28"/>
        </w:rPr>
        <w:t>7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C7114C">
        <w:rPr>
          <w:rFonts w:asciiTheme="minorHAnsi" w:hAnsiTheme="minorHAnsi" w:cstheme="minorHAnsi"/>
          <w:b/>
          <w:sz w:val="28"/>
        </w:rPr>
        <w:t>1</w:t>
      </w:r>
      <w:r w:rsidR="00C6409D">
        <w:rPr>
          <w:rFonts w:asciiTheme="minorHAnsi" w:hAnsiTheme="minorHAnsi" w:cstheme="minorHAnsi"/>
          <w:b/>
          <w:sz w:val="28"/>
        </w:rPr>
        <w:t>8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C6409D">
        <w:rPr>
          <w:rFonts w:asciiTheme="minorHAnsi" w:hAnsiTheme="minorHAnsi" w:cstheme="minorHAnsi"/>
          <w:b/>
          <w:sz w:val="28"/>
        </w:rPr>
        <w:t>19</w:t>
      </w:r>
      <w:bookmarkStart w:id="0" w:name="_GoBack"/>
      <w:bookmarkEnd w:id="0"/>
    </w:p>
    <w:p w14:paraId="366148C9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4D320E47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5A89AB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registriran za izvajanje dejavnosti produkcije avdiovizualnih del in ima sedež v eni izmed tretjih držav, tvorijo večinski delež njegove avdiovizualne produkcije v zadnjih treh letih.</w:t>
      </w:r>
    </w:p>
    <w:p w14:paraId="706030B9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68455F8C" w14:textId="77777777" w:rsidTr="00CD3BBE">
        <w:trPr>
          <w:trHeight w:val="879"/>
        </w:trPr>
        <w:tc>
          <w:tcPr>
            <w:tcW w:w="675" w:type="dxa"/>
          </w:tcPr>
          <w:p w14:paraId="353A0D9D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Zap. </w:t>
            </w:r>
          </w:p>
          <w:p w14:paraId="0F2902CD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335D1FE1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9CD76D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1A013E87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870EC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70A0EA31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358A123F" w14:textId="77777777" w:rsidTr="00CD3BBE">
        <w:trPr>
          <w:trHeight w:val="334"/>
        </w:trPr>
        <w:tc>
          <w:tcPr>
            <w:tcW w:w="675" w:type="dxa"/>
          </w:tcPr>
          <w:p w14:paraId="486F608A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3D7707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015E8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93C21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E261E12" w14:textId="77777777" w:rsidTr="00CD3BBE">
        <w:tc>
          <w:tcPr>
            <w:tcW w:w="675" w:type="dxa"/>
          </w:tcPr>
          <w:p w14:paraId="0CEADAB9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8D5AAE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09FC2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1BC37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944899B" w14:textId="77777777" w:rsidTr="00CD3BBE">
        <w:tc>
          <w:tcPr>
            <w:tcW w:w="675" w:type="dxa"/>
          </w:tcPr>
          <w:p w14:paraId="375C65B7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EB6FA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BF10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E94D3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2630C9B" w14:textId="77777777" w:rsidTr="00CD3BBE">
        <w:tc>
          <w:tcPr>
            <w:tcW w:w="675" w:type="dxa"/>
          </w:tcPr>
          <w:p w14:paraId="155FC97E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16C193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44A69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B6AEF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5FAF94E" w14:textId="77777777" w:rsidTr="00CD3BBE">
        <w:tc>
          <w:tcPr>
            <w:tcW w:w="675" w:type="dxa"/>
          </w:tcPr>
          <w:p w14:paraId="2CE745B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F6B3CA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03A19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5B41D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5B1D17D" w14:textId="77777777" w:rsidTr="00CD3BBE">
        <w:tc>
          <w:tcPr>
            <w:tcW w:w="675" w:type="dxa"/>
          </w:tcPr>
          <w:p w14:paraId="283AF16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784B4AD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82045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ECBA3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5A470FA" w14:textId="77777777" w:rsidTr="00CD3BBE">
        <w:tc>
          <w:tcPr>
            <w:tcW w:w="675" w:type="dxa"/>
          </w:tcPr>
          <w:p w14:paraId="31BE70A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1F4215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AEDCD2" w14:textId="77777777" w:rsidR="007C3B27" w:rsidRPr="00AD6DF3" w:rsidRDefault="007C3B27" w:rsidP="005A4C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5A275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899A567" w14:textId="77777777" w:rsidTr="00CD3BBE">
        <w:tc>
          <w:tcPr>
            <w:tcW w:w="675" w:type="dxa"/>
          </w:tcPr>
          <w:p w14:paraId="008EF32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13BC5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2D624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1EEDE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5546E9" w14:textId="77777777" w:rsidTr="00CD3BBE">
        <w:tc>
          <w:tcPr>
            <w:tcW w:w="675" w:type="dxa"/>
          </w:tcPr>
          <w:p w14:paraId="796B208E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DCCD40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E244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F2593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5F7ACC2" w14:textId="77777777" w:rsidTr="00CD3BBE">
        <w:tc>
          <w:tcPr>
            <w:tcW w:w="675" w:type="dxa"/>
          </w:tcPr>
          <w:p w14:paraId="618E076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0BEBB1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1BE51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30F36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B7A99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528B1D8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3DF92ECB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8C5C" w14:textId="77777777" w:rsidR="006930DE" w:rsidRDefault="006930DE" w:rsidP="007C3B27">
      <w:r>
        <w:separator/>
      </w:r>
    </w:p>
  </w:endnote>
  <w:endnote w:type="continuationSeparator" w:id="0">
    <w:p w14:paraId="49C0AA1E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594F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65732442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0D42DBC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58F65F65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7EB69A6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3E4F47A7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027C957B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007F51E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2F769418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731C2085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FEA9" w14:textId="77777777" w:rsidR="006930DE" w:rsidRDefault="006930DE" w:rsidP="007C3B27">
      <w:r>
        <w:separator/>
      </w:r>
    </w:p>
  </w:footnote>
  <w:footnote w:type="continuationSeparator" w:id="0">
    <w:p w14:paraId="6B2CC92A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32D6" w14:textId="71ABE3C1" w:rsidR="00653E04" w:rsidRDefault="00653E04" w:rsidP="00653E0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67CC180" wp14:editId="5B18372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7FFA3F63" w14:textId="6E78893F" w:rsidR="00653E04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C7114C">
      <w:rPr>
        <w:color w:val="4F81BD" w:themeColor="accent1"/>
        <w:sz w:val="16"/>
      </w:rPr>
      <w:t>20-3</w:t>
    </w:r>
  </w:p>
  <w:p w14:paraId="3E5EBEB6" w14:textId="77777777" w:rsidR="00653E04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3C72ECC" w14:textId="77777777" w:rsidR="00653E04" w:rsidRPr="00C17608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B5B2A6B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1E7F66"/>
    <w:rsid w:val="002468AE"/>
    <w:rsid w:val="002A5DF9"/>
    <w:rsid w:val="002C553F"/>
    <w:rsid w:val="003D58F6"/>
    <w:rsid w:val="00402B47"/>
    <w:rsid w:val="005A4C20"/>
    <w:rsid w:val="00653E04"/>
    <w:rsid w:val="006930DE"/>
    <w:rsid w:val="006B24E9"/>
    <w:rsid w:val="006C383B"/>
    <w:rsid w:val="00727B60"/>
    <w:rsid w:val="007C3B27"/>
    <w:rsid w:val="009E37A7"/>
    <w:rsid w:val="00A633E9"/>
    <w:rsid w:val="00A65C73"/>
    <w:rsid w:val="00A80BDB"/>
    <w:rsid w:val="00AA4F72"/>
    <w:rsid w:val="00AD6DF3"/>
    <w:rsid w:val="00C6409D"/>
    <w:rsid w:val="00C7114C"/>
    <w:rsid w:val="00D633BA"/>
    <w:rsid w:val="00D9589C"/>
    <w:rsid w:val="00E105F7"/>
    <w:rsid w:val="00E41149"/>
    <w:rsid w:val="00EA6F0F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BA8B29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3D58F6"/>
  </w:style>
  <w:style w:type="paragraph" w:customStyle="1" w:styleId="alineazatevilnotoko">
    <w:name w:val="alineazatevilnotoko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15EA-916E-4AB7-84D8-2CFE021C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12</cp:revision>
  <cp:lastPrinted>2019-11-29T07:30:00Z</cp:lastPrinted>
  <dcterms:created xsi:type="dcterms:W3CDTF">2017-08-16T10:38:00Z</dcterms:created>
  <dcterms:modified xsi:type="dcterms:W3CDTF">2020-10-21T09:55:00Z</dcterms:modified>
</cp:coreProperties>
</file>